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Epidemiologická aktualizácia: Shigellóza a iné gastrointestinálne infekcie u cestovateľov vracajúcich sa z Cabo Verde</w:t>
      </w:r>
    </w:p>
    <w:p>
      <w:r>
        <w:t>Zdroj: ECDC News</w:t>
      </w:r>
    </w:p>
    <w:p>
      <w:r>
        <w:t>Publikované: Wed, 18 Mar 2026 10:32:55 +0100</w:t>
      </w:r>
    </w:p>
    <w:p/>
    <w:p>
      <w:pPr>
        <w:pStyle w:val="Heading1"/>
      </w:pPr>
      <w:r>
        <w:t>Súhrn</w:t>
      </w:r>
    </w:p>
    <w:p>
      <w:r>
        <w:t>Od októbra 2025 boli hlásené prípady šigelózy a salmonelózy u cestovateľov vracajúcich sa z Kapverd do Anglicka, Škótska a Walesu[1]. Šigela je baktéria spôsobujúca infekciu tráviaceho traktu s príznakmi ťažkého hnačky, horúčky a bolestí brucha, pričom väčšina ľudí sa zotavuje do týždňa[1]. Niektoré skupiny, ako starší ľudia, osoby so zoslabením imunitného systému, tehotné ženy a deti mladšie ako päť rokov, majú vyššie riziko komplikácií vrátane sepsy[1]. Šigela sa šíri kontaktom so znečisteným zákalom priamo medzi ľuďmi alebo nepriamo cez znečistenú potravu, vodu alebo povrchy[1]. Vypuknutie v Kapverde je spôsobené baktériou Shigella sonnei[2]. Salmonelóza je bakteriálna infekcia postihujúca črevo s príznakmi hnačky, bolestí brucha, nevoľnosti, vracania a horúčky, ktoré sa zvyčajne objavia 12 až 72 hodín po infekcii[1]. Väčšina prípadov salmonelózy pochádza zo znečistenej potravy a vody[1]. Od októbra 2025 bolo potvrdených 43 prípadov salmonelózy rozdelených do troch samostatných klastrov súvisiacich s cestami na Kapverde[3].</w:t>
      </w:r>
    </w:p>
    <w:p/>
    <w:p>
      <w:pPr>
        <w:jc w:val="center"/>
      </w:pPr>
      <w:r>
        <w:t>Vygenerované: 18.03.2026 14:00:38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